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7A" w:rsidRPr="00AA035A" w:rsidRDefault="005A567A" w:rsidP="00F348EB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AA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В 2020 году </w:t>
      </w:r>
      <w:r w:rsidR="0099411A" w:rsidRPr="00AA035A">
        <w:rPr>
          <w:rFonts w:ascii="Times New Roman" w:hAnsi="Times New Roman" w:cs="Times New Roman"/>
          <w:b/>
          <w:sz w:val="32"/>
          <w:szCs w:val="32"/>
          <w:u w:val="single"/>
        </w:rPr>
        <w:t>в границах</w:t>
      </w:r>
      <w:r w:rsidRPr="00AA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городского округа Реутов Московской области</w:t>
      </w:r>
      <w:r w:rsidR="00AA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рамках муниципального земельного контроля</w:t>
      </w:r>
      <w:r w:rsidRPr="00AA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запланировано:</w:t>
      </w:r>
    </w:p>
    <w:bookmarkEnd w:id="0"/>
    <w:p w:rsidR="005032B2" w:rsidRPr="00AA035A" w:rsidRDefault="005A567A" w:rsidP="00F34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- проведение плановых проверок в отношении </w:t>
      </w:r>
      <w:r w:rsidR="0099411A" w:rsidRPr="00AA035A">
        <w:rPr>
          <w:rFonts w:ascii="Times New Roman" w:hAnsi="Times New Roman" w:cs="Times New Roman"/>
          <w:sz w:val="24"/>
          <w:szCs w:val="24"/>
        </w:rPr>
        <w:t>12 юридических лиц на 23 земельных участках</w:t>
      </w:r>
      <w:r w:rsidR="00AA035A">
        <w:rPr>
          <w:rFonts w:ascii="Times New Roman" w:hAnsi="Times New Roman" w:cs="Times New Roman"/>
          <w:sz w:val="24"/>
          <w:szCs w:val="24"/>
        </w:rPr>
        <w:t>,</w:t>
      </w:r>
    </w:p>
    <w:p w:rsidR="0099411A" w:rsidRPr="00AA035A" w:rsidRDefault="0099411A" w:rsidP="00F34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>- проведение плановых проверок в отношении 9 физических лиц на 1 земельном участке</w:t>
      </w:r>
      <w:r w:rsidR="00AA035A">
        <w:rPr>
          <w:rFonts w:ascii="Times New Roman" w:hAnsi="Times New Roman" w:cs="Times New Roman"/>
          <w:sz w:val="24"/>
          <w:szCs w:val="24"/>
        </w:rPr>
        <w:t>,</w:t>
      </w:r>
    </w:p>
    <w:p w:rsidR="00743E92" w:rsidRPr="00AA035A" w:rsidRDefault="005032B2" w:rsidP="00F34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- проведение внеплановых </w:t>
      </w:r>
      <w:r w:rsidR="00C064B0" w:rsidRPr="00AA035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C064B0" w:rsidRPr="00AA03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</w:t>
      </w:r>
      <w:r w:rsidRPr="00AA03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035A">
        <w:rPr>
          <w:rFonts w:ascii="Times New Roman" w:hAnsi="Times New Roman" w:cs="Times New Roman"/>
          <w:sz w:val="24"/>
          <w:szCs w:val="24"/>
        </w:rPr>
        <w:t>проверки исполнения предп</w:t>
      </w:r>
      <w:r w:rsidR="00C064B0" w:rsidRPr="00AA035A">
        <w:rPr>
          <w:rFonts w:ascii="Times New Roman" w:hAnsi="Times New Roman" w:cs="Times New Roman"/>
          <w:sz w:val="24"/>
          <w:szCs w:val="24"/>
        </w:rPr>
        <w:t>исания об устранении выявленных нарушений</w:t>
      </w:r>
      <w:r w:rsidRPr="00AA035A">
        <w:rPr>
          <w:rFonts w:ascii="Times New Roman" w:hAnsi="Times New Roman" w:cs="Times New Roman"/>
          <w:sz w:val="24"/>
          <w:szCs w:val="24"/>
        </w:rPr>
        <w:t xml:space="preserve"> требований земельного законодательства Российской Федерации</w:t>
      </w:r>
      <w:r w:rsidR="00C064B0" w:rsidRPr="00AA035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99411A" w:rsidRPr="00AA035A">
        <w:rPr>
          <w:rFonts w:ascii="Times New Roman" w:hAnsi="Times New Roman" w:cs="Times New Roman"/>
          <w:sz w:val="24"/>
          <w:szCs w:val="24"/>
        </w:rPr>
        <w:t>8</w:t>
      </w:r>
      <w:r w:rsidR="00C064B0" w:rsidRPr="00AA035A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99411A" w:rsidRPr="00AA035A">
        <w:rPr>
          <w:rFonts w:ascii="Times New Roman" w:hAnsi="Times New Roman" w:cs="Times New Roman"/>
          <w:sz w:val="24"/>
          <w:szCs w:val="24"/>
        </w:rPr>
        <w:t xml:space="preserve"> на 12 земельных участках</w:t>
      </w:r>
      <w:r w:rsidR="00AA035A">
        <w:rPr>
          <w:rFonts w:ascii="Times New Roman" w:hAnsi="Times New Roman" w:cs="Times New Roman"/>
          <w:sz w:val="24"/>
          <w:szCs w:val="24"/>
        </w:rPr>
        <w:t>,</w:t>
      </w:r>
    </w:p>
    <w:p w:rsidR="0099411A" w:rsidRPr="00AA035A" w:rsidRDefault="00C064B0" w:rsidP="00F34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- </w:t>
      </w:r>
      <w:r w:rsidR="0099411A" w:rsidRPr="00AA035A">
        <w:rPr>
          <w:rFonts w:ascii="Times New Roman" w:hAnsi="Times New Roman" w:cs="Times New Roman"/>
          <w:sz w:val="24"/>
          <w:szCs w:val="24"/>
        </w:rPr>
        <w:t xml:space="preserve">проведение внеплановых проверок </w:t>
      </w:r>
      <w:r w:rsidR="0099411A" w:rsidRPr="00AA03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</w:t>
      </w:r>
      <w:r w:rsidR="0099411A" w:rsidRPr="00AA035A">
        <w:rPr>
          <w:rFonts w:ascii="Times New Roman" w:hAnsi="Times New Roman" w:cs="Times New Roman"/>
          <w:sz w:val="24"/>
          <w:szCs w:val="24"/>
        </w:rPr>
        <w:t xml:space="preserve">проверки исполнения предписания об устранении выявленных нарушений требований земельного законодательства Российской Федерации в отношении </w:t>
      </w:r>
      <w:r w:rsidR="0099411A" w:rsidRPr="00AA035A">
        <w:rPr>
          <w:rFonts w:ascii="Times New Roman" w:hAnsi="Times New Roman" w:cs="Times New Roman"/>
          <w:sz w:val="24"/>
          <w:szCs w:val="24"/>
        </w:rPr>
        <w:t>3</w:t>
      </w:r>
      <w:r w:rsidR="0099411A" w:rsidRPr="00AA035A">
        <w:rPr>
          <w:rFonts w:ascii="Times New Roman" w:hAnsi="Times New Roman" w:cs="Times New Roman"/>
          <w:sz w:val="24"/>
          <w:szCs w:val="24"/>
        </w:rPr>
        <w:t xml:space="preserve"> </w:t>
      </w:r>
      <w:r w:rsidR="0099411A" w:rsidRPr="00AA035A">
        <w:rPr>
          <w:rFonts w:ascii="Times New Roman" w:hAnsi="Times New Roman" w:cs="Times New Roman"/>
          <w:sz w:val="24"/>
          <w:szCs w:val="24"/>
        </w:rPr>
        <w:t>физических</w:t>
      </w:r>
      <w:r w:rsidR="0099411A" w:rsidRPr="00AA035A">
        <w:rPr>
          <w:rFonts w:ascii="Times New Roman" w:hAnsi="Times New Roman" w:cs="Times New Roman"/>
          <w:sz w:val="24"/>
          <w:szCs w:val="24"/>
        </w:rPr>
        <w:t xml:space="preserve"> лиц </w:t>
      </w:r>
      <w:r w:rsidR="0099411A" w:rsidRPr="00AA035A">
        <w:rPr>
          <w:rFonts w:ascii="Times New Roman" w:hAnsi="Times New Roman" w:cs="Times New Roman"/>
          <w:sz w:val="24"/>
          <w:szCs w:val="24"/>
        </w:rPr>
        <w:t>на 1 земельном участке</w:t>
      </w:r>
      <w:r w:rsidR="00AA035A">
        <w:rPr>
          <w:rFonts w:ascii="Times New Roman" w:hAnsi="Times New Roman" w:cs="Times New Roman"/>
          <w:sz w:val="24"/>
          <w:szCs w:val="24"/>
        </w:rPr>
        <w:t>,</w:t>
      </w:r>
    </w:p>
    <w:p w:rsidR="0099411A" w:rsidRPr="00AA035A" w:rsidRDefault="0099411A" w:rsidP="00F3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- проведение мероприятий </w:t>
      </w:r>
      <w:r w:rsidRPr="00AA035A">
        <w:rPr>
          <w:rFonts w:ascii="Times New Roman" w:hAnsi="Times New Roman" w:cs="Times New Roman"/>
          <w:sz w:val="24"/>
          <w:szCs w:val="24"/>
        </w:rPr>
        <w:t>по контролю, осуществляемых без взаимодействия с юридическими лицами, индивидуальными предпринимателями</w:t>
      </w:r>
      <w:r w:rsidR="00AA035A" w:rsidRPr="00AA035A">
        <w:rPr>
          <w:rFonts w:ascii="Times New Roman" w:hAnsi="Times New Roman" w:cs="Times New Roman"/>
          <w:sz w:val="24"/>
          <w:szCs w:val="24"/>
        </w:rPr>
        <w:t xml:space="preserve"> на 250 земельных участках</w:t>
      </w:r>
      <w:r w:rsidR="00AA035A">
        <w:rPr>
          <w:rFonts w:ascii="Times New Roman" w:hAnsi="Times New Roman" w:cs="Times New Roman"/>
          <w:sz w:val="24"/>
          <w:szCs w:val="24"/>
        </w:rPr>
        <w:t>.</w:t>
      </w:r>
    </w:p>
    <w:p w:rsidR="0099411A" w:rsidRPr="00AA035A" w:rsidRDefault="0099411A" w:rsidP="00F348EB">
      <w:pPr>
        <w:jc w:val="both"/>
      </w:pPr>
      <w:r w:rsidRPr="00AA0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40" w:rsidRPr="00AA035A" w:rsidRDefault="00AA035A" w:rsidP="007D2640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Плановые проверки в отношении юридических лиц и индивидуальных предпринимателей проводятся в соответствии </w:t>
      </w:r>
      <w:r w:rsidRPr="00AA035A">
        <w:rPr>
          <w:rFonts w:ascii="Times New Roman" w:hAnsi="Times New Roman" w:cs="Times New Roman"/>
          <w:sz w:val="24"/>
          <w:szCs w:val="24"/>
        </w:rPr>
        <w:t xml:space="preserve">с ежегодным планом проведения плановых проверок юридических лиц и индивидуальных предпринимателей на 2020 год </w:t>
      </w:r>
      <w:hyperlink r:id="rId4" w:history="1">
        <w:r w:rsidRPr="007D2640">
          <w:rPr>
            <w:rStyle w:val="a3"/>
          </w:rPr>
          <w:t>http://plan.genproc.gov.ru/plan2020/</w:t>
        </w:r>
      </w:hyperlink>
      <w:r w:rsidR="007D2640" w:rsidRPr="007D2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640">
        <w:rPr>
          <w:rFonts w:ascii="Times New Roman" w:hAnsi="Times New Roman" w:cs="Times New Roman"/>
          <w:sz w:val="24"/>
          <w:szCs w:val="24"/>
        </w:rPr>
        <w:t xml:space="preserve">размещенным на сайте </w:t>
      </w:r>
      <w:r w:rsidR="007D2640" w:rsidRPr="00AA035A">
        <w:rPr>
          <w:rFonts w:ascii="Times New Roman" w:hAnsi="Times New Roman" w:cs="Times New Roman"/>
          <w:sz w:val="24"/>
          <w:szCs w:val="24"/>
        </w:rPr>
        <w:t>Администрации</w:t>
      </w:r>
      <w:r w:rsidR="007D264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2640" w:rsidRPr="007D2640">
          <w:rPr>
            <w:rStyle w:val="a3"/>
          </w:rPr>
          <w:t>http://www.reutov.net/komitet-po-upravleniyu-munitsipalnym-imushchestvom/munitsipalnyy-zemelnyy-kontrol/</w:t>
        </w:r>
      </w:hyperlink>
    </w:p>
    <w:p w:rsidR="00AA035A" w:rsidRPr="00AA035A" w:rsidRDefault="00AA035A" w:rsidP="00F348E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35A" w:rsidRPr="00AA035A" w:rsidRDefault="00AA035A" w:rsidP="00F348E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35A">
        <w:rPr>
          <w:rFonts w:ascii="Times New Roman" w:hAnsi="Times New Roman" w:cs="Times New Roman"/>
          <w:sz w:val="24"/>
          <w:szCs w:val="24"/>
        </w:rPr>
        <w:t xml:space="preserve">Плановые проверки в отношении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AA035A">
        <w:rPr>
          <w:rFonts w:ascii="Times New Roman" w:hAnsi="Times New Roman" w:cs="Times New Roman"/>
          <w:sz w:val="24"/>
          <w:szCs w:val="24"/>
        </w:rPr>
        <w:t xml:space="preserve"> лиц проводятся в соответствии с ежегодным планом проведения плановых проверок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AA035A">
        <w:rPr>
          <w:rFonts w:ascii="Times New Roman" w:hAnsi="Times New Roman" w:cs="Times New Roman"/>
          <w:sz w:val="24"/>
          <w:szCs w:val="24"/>
        </w:rPr>
        <w:t xml:space="preserve"> лиц на 2020 год</w:t>
      </w:r>
      <w:r w:rsidR="007D2640">
        <w:rPr>
          <w:rFonts w:ascii="Times New Roman" w:hAnsi="Times New Roman" w:cs="Times New Roman"/>
          <w:sz w:val="24"/>
          <w:szCs w:val="24"/>
        </w:rPr>
        <w:t>, размещенным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AA035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D2640">
          <w:rPr>
            <w:rStyle w:val="a3"/>
          </w:rPr>
          <w:t>http://www.reutov.net/komitet-po-upravleniyu-munitsipalnym-imushchestvom/munitsipalnyy-zemelnyy-kontrol/</w:t>
        </w:r>
      </w:hyperlink>
    </w:p>
    <w:p w:rsidR="007D2640" w:rsidRDefault="00F348EB" w:rsidP="00F348E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</w:t>
      </w:r>
      <w:r>
        <w:tab/>
      </w:r>
    </w:p>
    <w:p w:rsidR="00F348EB" w:rsidRDefault="00F348EB" w:rsidP="007D26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в отношении юридических лиц, </w:t>
      </w:r>
      <w:r w:rsidRPr="00AA035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физических лиц </w:t>
      </w:r>
      <w:r w:rsidRPr="00AA03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</w:t>
      </w:r>
      <w:r w:rsidRPr="00AA035A">
        <w:rPr>
          <w:rFonts w:ascii="Times New Roman" w:hAnsi="Times New Roman" w:cs="Times New Roman"/>
          <w:sz w:val="24"/>
          <w:szCs w:val="24"/>
        </w:rPr>
        <w:t>проверки исполнения предписания об устранении выявленных нарушений требований земельного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проводятся по</w:t>
      </w:r>
      <w:r w:rsidRPr="00F3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истечении</w:t>
      </w:r>
      <w:r>
        <w:rPr>
          <w:rFonts w:ascii="Times New Roman" w:hAnsi="Times New Roman" w:cs="Times New Roman"/>
          <w:sz w:val="24"/>
          <w:szCs w:val="24"/>
        </w:rPr>
        <w:t xml:space="preserve"> срока исполнения юридическим лицом,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и физическим лицом </w:t>
      </w:r>
      <w:r>
        <w:rPr>
          <w:rFonts w:ascii="Times New Roman" w:hAnsi="Times New Roman" w:cs="Times New Roman"/>
          <w:sz w:val="24"/>
          <w:szCs w:val="24"/>
        </w:rPr>
        <w:t>ранее выданного предписания об устранении выявленного нарушения обязательных требований и (или)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640" w:rsidRDefault="007D2640" w:rsidP="007D2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4B0" w:rsidRDefault="007073B1" w:rsidP="007D2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контролю </w:t>
      </w:r>
      <w:r w:rsidR="007D2640" w:rsidRPr="00AA035A">
        <w:rPr>
          <w:rFonts w:ascii="Times New Roman" w:hAnsi="Times New Roman" w:cs="Times New Roman"/>
          <w:sz w:val="24"/>
          <w:szCs w:val="24"/>
        </w:rPr>
        <w:t>осуществляемых без взаимодействия с юридическими лицами, индивидуальными предпринимателями</w:t>
      </w:r>
      <w:r w:rsidR="007D2640">
        <w:rPr>
          <w:rFonts w:ascii="Times New Roman" w:hAnsi="Times New Roman" w:cs="Times New Roman"/>
          <w:sz w:val="24"/>
          <w:szCs w:val="24"/>
        </w:rPr>
        <w:t xml:space="preserve"> проводится на основании </w:t>
      </w:r>
      <w:r w:rsidR="007D2640" w:rsidRPr="007D2640">
        <w:rPr>
          <w:rFonts w:ascii="Times New Roman" w:hAnsi="Times New Roman" w:cs="Times New Roman"/>
          <w:sz w:val="24"/>
          <w:szCs w:val="24"/>
        </w:rPr>
        <w:t>задания</w:t>
      </w:r>
      <w:r w:rsidR="007D2640" w:rsidRPr="007D2640">
        <w:rPr>
          <w:rFonts w:ascii="Times New Roman" w:hAnsi="Times New Roman" w:cs="Times New Roman"/>
          <w:sz w:val="24"/>
          <w:szCs w:val="24"/>
        </w:rPr>
        <w:t xml:space="preserve"> на проведен</w:t>
      </w:r>
      <w:r w:rsidR="007D2640">
        <w:rPr>
          <w:rFonts w:ascii="Times New Roman" w:hAnsi="Times New Roman" w:cs="Times New Roman"/>
          <w:sz w:val="24"/>
          <w:szCs w:val="24"/>
        </w:rPr>
        <w:t xml:space="preserve">ие плановых (рейдовых) осмотров, </w:t>
      </w:r>
      <w:r w:rsidR="007D2640" w:rsidRPr="007D2640">
        <w:rPr>
          <w:rFonts w:ascii="Times New Roman" w:hAnsi="Times New Roman" w:cs="Times New Roman"/>
          <w:sz w:val="24"/>
          <w:szCs w:val="24"/>
        </w:rPr>
        <w:t>утвержденного</w:t>
      </w:r>
      <w:r w:rsidR="007D2640" w:rsidRPr="007D2640">
        <w:rPr>
          <w:rFonts w:ascii="Times New Roman" w:hAnsi="Times New Roman" w:cs="Times New Roman"/>
          <w:sz w:val="24"/>
          <w:szCs w:val="24"/>
        </w:rPr>
        <w:t xml:space="preserve"> руководителем или заместителем руководителя органа муниципального земельного контроля</w:t>
      </w:r>
      <w:r w:rsidR="007D2640">
        <w:rPr>
          <w:rFonts w:ascii="Times New Roman" w:hAnsi="Times New Roman" w:cs="Times New Roman"/>
          <w:sz w:val="24"/>
          <w:szCs w:val="24"/>
        </w:rPr>
        <w:t>.</w:t>
      </w:r>
    </w:p>
    <w:p w:rsidR="007D2640" w:rsidRPr="00F348EB" w:rsidRDefault="007D2640" w:rsidP="007D2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35A" w:rsidRDefault="00AA035A"/>
    <w:p w:rsidR="00C064B0" w:rsidRDefault="00C064B0"/>
    <w:sectPr w:rsidR="00C064B0" w:rsidSect="00825DC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43"/>
    <w:rsid w:val="005032B2"/>
    <w:rsid w:val="00577A43"/>
    <w:rsid w:val="005A567A"/>
    <w:rsid w:val="007073B1"/>
    <w:rsid w:val="00743E92"/>
    <w:rsid w:val="007D2640"/>
    <w:rsid w:val="0099411A"/>
    <w:rsid w:val="00AA035A"/>
    <w:rsid w:val="00C064B0"/>
    <w:rsid w:val="00E82C3A"/>
    <w:rsid w:val="00F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BD54-A383-46C8-9358-B9D2B13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utov.net/komitet-po-upravleniyu-munitsipalnym-imushchestvom/munitsipalnyy-zemelnyy-kontrol/" TargetMode="External"/><Relationship Id="rId5" Type="http://schemas.openxmlformats.org/officeDocument/2006/relationships/hyperlink" Target="http://www.reutov.net/komitet-po-upravleniyu-munitsipalnym-imushchestvom/munitsipalnyy-zemelnyy-kontrol/" TargetMode="External"/><Relationship Id="rId4" Type="http://schemas.openxmlformats.org/officeDocument/2006/relationships/hyperlink" Target="http://plan.genproc.gov.ru/plan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2020-04-06T09:23:00Z</dcterms:created>
  <dcterms:modified xsi:type="dcterms:W3CDTF">2020-04-06T12:42:00Z</dcterms:modified>
</cp:coreProperties>
</file>